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63D" w:rsidRPr="005D71CB" w:rsidRDefault="0065463D" w:rsidP="0065463D">
      <w:pPr>
        <w:jc w:val="center"/>
        <w:rPr>
          <w:rFonts w:asciiTheme="minorEastAsia" w:eastAsiaTheme="minorEastAsia" w:hAnsiTheme="minorEastAsia"/>
          <w:b/>
          <w:sz w:val="24"/>
          <w:szCs w:val="24"/>
        </w:rPr>
      </w:pPr>
      <w:r w:rsidRPr="00844191">
        <w:rPr>
          <w:rFonts w:asciiTheme="minorEastAsia" w:eastAsiaTheme="minorEastAsia" w:hAnsiTheme="minorEastAsia" w:hint="eastAsia"/>
          <w:b/>
          <w:spacing w:val="212"/>
          <w:kern w:val="0"/>
          <w:sz w:val="32"/>
          <w:szCs w:val="24"/>
          <w:fitText w:val="1812" w:id="-1760213248"/>
        </w:rPr>
        <w:t>誓約</w:t>
      </w:r>
      <w:r w:rsidRPr="00844191">
        <w:rPr>
          <w:rFonts w:asciiTheme="minorEastAsia" w:eastAsiaTheme="minorEastAsia" w:hAnsiTheme="minorEastAsia" w:hint="eastAsia"/>
          <w:b/>
          <w:kern w:val="0"/>
          <w:sz w:val="32"/>
          <w:szCs w:val="24"/>
          <w:fitText w:val="1812" w:id="-1760213248"/>
        </w:rPr>
        <w:t>書</w:t>
      </w:r>
    </w:p>
    <w:p w:rsidR="0065463D" w:rsidRPr="00844191" w:rsidRDefault="0065463D" w:rsidP="0065463D">
      <w:pPr>
        <w:rPr>
          <w:rFonts w:asciiTheme="minorEastAsia" w:eastAsiaTheme="minorEastAsia" w:hAnsiTheme="minorEastAsia"/>
          <w:sz w:val="21"/>
          <w:szCs w:val="21"/>
        </w:rPr>
      </w:pPr>
    </w:p>
    <w:p w:rsidR="005D71CB" w:rsidRPr="00844191" w:rsidRDefault="005D71CB" w:rsidP="005D71CB">
      <w:pPr>
        <w:jc w:val="right"/>
        <w:rPr>
          <w:sz w:val="21"/>
          <w:szCs w:val="21"/>
        </w:rPr>
      </w:pPr>
      <w:r w:rsidRPr="00844191">
        <w:rPr>
          <w:sz w:val="21"/>
          <w:szCs w:val="21"/>
        </w:rPr>
        <w:t xml:space="preserve">　　　</w:t>
      </w:r>
      <w:r w:rsidRPr="00844191">
        <w:rPr>
          <w:rFonts w:hint="eastAsia"/>
          <w:sz w:val="21"/>
          <w:szCs w:val="21"/>
        </w:rPr>
        <w:t>令和</w:t>
      </w:r>
      <w:r w:rsidRPr="00844191">
        <w:rPr>
          <w:sz w:val="21"/>
          <w:szCs w:val="21"/>
        </w:rPr>
        <w:t xml:space="preserve">　　年　　月　　日</w:t>
      </w:r>
    </w:p>
    <w:p w:rsidR="005D71CB" w:rsidRPr="00844191" w:rsidRDefault="005D71CB" w:rsidP="005D71CB">
      <w:pPr>
        <w:rPr>
          <w:sz w:val="21"/>
          <w:szCs w:val="21"/>
        </w:rPr>
      </w:pPr>
    </w:p>
    <w:p w:rsidR="005D71CB" w:rsidRPr="00844191" w:rsidRDefault="005D71CB" w:rsidP="005D71CB">
      <w:pPr>
        <w:rPr>
          <w:sz w:val="21"/>
          <w:szCs w:val="21"/>
        </w:rPr>
      </w:pPr>
    </w:p>
    <w:p w:rsidR="005D71CB" w:rsidRPr="00672F62" w:rsidRDefault="005D71CB" w:rsidP="005D71CB">
      <w:pPr>
        <w:rPr>
          <w:color w:val="000000" w:themeColor="text1"/>
          <w:sz w:val="21"/>
          <w:szCs w:val="21"/>
        </w:rPr>
      </w:pPr>
      <w:r w:rsidRPr="00844191">
        <w:rPr>
          <w:sz w:val="21"/>
          <w:szCs w:val="21"/>
        </w:rPr>
        <w:t>（あ</w:t>
      </w:r>
      <w:r w:rsidRPr="00672F62">
        <w:rPr>
          <w:color w:val="000000" w:themeColor="text1"/>
          <w:sz w:val="21"/>
          <w:szCs w:val="21"/>
        </w:rPr>
        <w:t>て先）</w:t>
      </w:r>
      <w:r w:rsidR="00371E7D" w:rsidRPr="00672F62">
        <w:rPr>
          <w:rFonts w:hint="eastAsia"/>
          <w:color w:val="000000" w:themeColor="text1"/>
          <w:sz w:val="21"/>
          <w:szCs w:val="21"/>
        </w:rPr>
        <w:t>館山</w:t>
      </w:r>
      <w:r w:rsidRPr="00672F62">
        <w:rPr>
          <w:color w:val="000000" w:themeColor="text1"/>
          <w:sz w:val="21"/>
          <w:szCs w:val="21"/>
        </w:rPr>
        <w:t>市長</w:t>
      </w:r>
    </w:p>
    <w:p w:rsidR="005D71CB" w:rsidRPr="00844191" w:rsidRDefault="005D71CB" w:rsidP="005D71CB">
      <w:pPr>
        <w:rPr>
          <w:sz w:val="21"/>
          <w:szCs w:val="21"/>
        </w:rPr>
      </w:pPr>
    </w:p>
    <w:p w:rsidR="005D71CB" w:rsidRPr="00844191" w:rsidRDefault="005D71CB" w:rsidP="005D71CB">
      <w:pPr>
        <w:ind w:firstLine="3120"/>
        <w:rPr>
          <w:sz w:val="21"/>
          <w:szCs w:val="21"/>
        </w:rPr>
      </w:pPr>
      <w:r w:rsidRPr="00844191">
        <w:rPr>
          <w:spacing w:val="202"/>
          <w:kern w:val="0"/>
          <w:sz w:val="21"/>
          <w:szCs w:val="21"/>
          <w:fitText w:val="1440" w:id="-1760212736"/>
        </w:rPr>
        <w:t>所在</w:t>
      </w:r>
      <w:r w:rsidRPr="00844191">
        <w:rPr>
          <w:spacing w:val="1"/>
          <w:kern w:val="0"/>
          <w:sz w:val="21"/>
          <w:szCs w:val="21"/>
          <w:fitText w:val="1440" w:id="-1760212736"/>
        </w:rPr>
        <w:t>地</w:t>
      </w:r>
      <w:r w:rsidRPr="00844191">
        <w:rPr>
          <w:rFonts w:hint="eastAsia"/>
          <w:sz w:val="21"/>
          <w:szCs w:val="21"/>
        </w:rPr>
        <w:t xml:space="preserve">　</w:t>
      </w:r>
    </w:p>
    <w:p w:rsidR="005D71CB" w:rsidRPr="00844191" w:rsidRDefault="005D71CB" w:rsidP="005D71CB">
      <w:pPr>
        <w:ind w:firstLine="3360"/>
        <w:rPr>
          <w:sz w:val="21"/>
          <w:szCs w:val="21"/>
        </w:rPr>
      </w:pPr>
    </w:p>
    <w:p w:rsidR="005D71CB" w:rsidRPr="00844191" w:rsidRDefault="005D71CB" w:rsidP="005D71CB">
      <w:pPr>
        <w:ind w:firstLine="3120"/>
        <w:rPr>
          <w:sz w:val="21"/>
          <w:szCs w:val="21"/>
        </w:rPr>
      </w:pPr>
      <w:r w:rsidRPr="00844191">
        <w:rPr>
          <w:spacing w:val="202"/>
          <w:kern w:val="0"/>
          <w:sz w:val="21"/>
          <w:szCs w:val="21"/>
          <w:fitText w:val="1440" w:id="-1760212735"/>
        </w:rPr>
        <w:t>法人</w:t>
      </w:r>
      <w:r w:rsidRPr="00844191">
        <w:rPr>
          <w:spacing w:val="1"/>
          <w:kern w:val="0"/>
          <w:sz w:val="21"/>
          <w:szCs w:val="21"/>
          <w:fitText w:val="1440" w:id="-1760212735"/>
        </w:rPr>
        <w:t>名</w:t>
      </w:r>
      <w:r w:rsidRPr="00844191">
        <w:rPr>
          <w:sz w:val="21"/>
          <w:szCs w:val="21"/>
        </w:rPr>
        <w:t xml:space="preserve">　</w:t>
      </w:r>
    </w:p>
    <w:p w:rsidR="005D71CB" w:rsidRPr="00844191" w:rsidRDefault="005D71CB" w:rsidP="005D71CB">
      <w:pPr>
        <w:rPr>
          <w:sz w:val="21"/>
          <w:szCs w:val="21"/>
        </w:rPr>
      </w:pPr>
    </w:p>
    <w:p w:rsidR="005D71CB" w:rsidRPr="00844191" w:rsidRDefault="005D71CB" w:rsidP="00844191">
      <w:pPr>
        <w:ind w:firstLineChars="1485" w:firstLine="3118"/>
        <w:rPr>
          <w:sz w:val="21"/>
          <w:szCs w:val="21"/>
        </w:rPr>
      </w:pPr>
      <w:r w:rsidRPr="00844191">
        <w:rPr>
          <w:rFonts w:hint="eastAsia"/>
          <w:sz w:val="21"/>
          <w:szCs w:val="21"/>
        </w:rPr>
        <w:t>代表者職</w:t>
      </w:r>
      <w:r w:rsidR="00844191">
        <w:rPr>
          <w:rFonts w:hint="eastAsia"/>
          <w:sz w:val="21"/>
          <w:szCs w:val="21"/>
        </w:rPr>
        <w:t>・</w:t>
      </w:r>
      <w:r w:rsidRPr="00844191">
        <w:rPr>
          <w:rFonts w:hint="eastAsia"/>
          <w:sz w:val="21"/>
          <w:szCs w:val="21"/>
        </w:rPr>
        <w:t xml:space="preserve">氏名　</w:t>
      </w:r>
    </w:p>
    <w:p w:rsidR="005D71CB" w:rsidRPr="00844191" w:rsidRDefault="005D71CB" w:rsidP="005D71CB">
      <w:pPr>
        <w:ind w:firstLine="240"/>
        <w:rPr>
          <w:sz w:val="21"/>
          <w:szCs w:val="21"/>
        </w:rPr>
      </w:pPr>
      <w:r w:rsidRPr="00844191">
        <w:rPr>
          <w:sz w:val="21"/>
          <w:szCs w:val="21"/>
        </w:rPr>
        <w:t xml:space="preserve">　　　　　　　　　　　　　</w:t>
      </w:r>
    </w:p>
    <w:p w:rsidR="0065463D" w:rsidRPr="00672F62" w:rsidRDefault="0065463D" w:rsidP="0065463D">
      <w:pPr>
        <w:rPr>
          <w:rFonts w:asciiTheme="minorEastAsia" w:eastAsiaTheme="minorEastAsia" w:hAnsiTheme="minorEastAsia"/>
          <w:color w:val="000000" w:themeColor="text1"/>
          <w:sz w:val="21"/>
          <w:szCs w:val="21"/>
        </w:rPr>
      </w:pPr>
    </w:p>
    <w:p w:rsidR="0065463D" w:rsidRPr="00672F62" w:rsidRDefault="0065463D" w:rsidP="0065463D">
      <w:pPr>
        <w:jc w:val="left"/>
        <w:rPr>
          <w:rFonts w:asciiTheme="minorEastAsia" w:eastAsiaTheme="minorEastAsia" w:hAnsiTheme="minorEastAsia"/>
          <w:color w:val="000000" w:themeColor="text1"/>
          <w:sz w:val="21"/>
          <w:szCs w:val="21"/>
        </w:rPr>
      </w:pPr>
      <w:r w:rsidRPr="00672F62">
        <w:rPr>
          <w:rFonts w:asciiTheme="minorEastAsia" w:eastAsiaTheme="minorEastAsia" w:hAnsiTheme="minorEastAsia" w:hint="eastAsia"/>
          <w:color w:val="000000" w:themeColor="text1"/>
          <w:sz w:val="21"/>
          <w:szCs w:val="21"/>
        </w:rPr>
        <w:t xml:space="preserve">　</w:t>
      </w:r>
      <w:r w:rsidR="00844191" w:rsidRPr="00672F62">
        <w:rPr>
          <w:rFonts w:asciiTheme="minorEastAsia" w:eastAsiaTheme="minorEastAsia" w:hAnsiTheme="minorEastAsia" w:hint="eastAsia"/>
          <w:color w:val="000000" w:themeColor="text1"/>
          <w:sz w:val="21"/>
          <w:szCs w:val="21"/>
        </w:rPr>
        <w:t>私は、</w:t>
      </w:r>
      <w:r w:rsidR="00371E7D" w:rsidRPr="00672F62">
        <w:rPr>
          <w:rFonts w:asciiTheme="minorEastAsia" w:eastAsiaTheme="minorEastAsia" w:hAnsiTheme="minorEastAsia" w:hint="eastAsia"/>
          <w:color w:val="000000" w:themeColor="text1"/>
          <w:sz w:val="21"/>
          <w:szCs w:val="21"/>
        </w:rPr>
        <w:t>館山</w:t>
      </w:r>
      <w:r w:rsidR="00844191" w:rsidRPr="00672F62">
        <w:rPr>
          <w:rFonts w:asciiTheme="minorEastAsia" w:eastAsiaTheme="minorEastAsia" w:hAnsiTheme="minorEastAsia" w:cs="ＭＳ ゴシック" w:hint="eastAsia"/>
          <w:color w:val="000000" w:themeColor="text1"/>
          <w:sz w:val="21"/>
          <w:szCs w:val="21"/>
        </w:rPr>
        <w:t>市における公私連携幼保連携型認定こども園の設置・運営法人に応募するにあたり、</w:t>
      </w:r>
      <w:r w:rsidR="0050396C" w:rsidRPr="00672F62">
        <w:rPr>
          <w:rFonts w:asciiTheme="minorEastAsia" w:eastAsiaTheme="minorEastAsia" w:hAnsiTheme="minorEastAsia" w:cs="ＭＳ ゴシック" w:hint="eastAsia"/>
          <w:color w:val="000000" w:themeColor="text1"/>
          <w:sz w:val="21"/>
          <w:szCs w:val="21"/>
        </w:rPr>
        <w:t>「</w:t>
      </w:r>
      <w:r w:rsidR="00371E7D" w:rsidRPr="00672F62">
        <w:rPr>
          <w:rFonts w:asciiTheme="minorEastAsia" w:eastAsiaTheme="minorEastAsia" w:hAnsiTheme="minorEastAsia" w:cs="ＭＳ ゴシック" w:hint="eastAsia"/>
          <w:color w:val="000000" w:themeColor="text1"/>
          <w:sz w:val="21"/>
          <w:szCs w:val="21"/>
        </w:rPr>
        <w:t>館山</w:t>
      </w:r>
      <w:r w:rsidR="00F75484" w:rsidRPr="00672F62">
        <w:rPr>
          <w:rFonts w:asciiTheme="minorEastAsia" w:eastAsiaTheme="minorEastAsia" w:hAnsiTheme="minorEastAsia" w:cs="ＭＳ ゴシック" w:hint="eastAsia"/>
          <w:color w:val="000000" w:themeColor="text1"/>
          <w:sz w:val="21"/>
          <w:szCs w:val="21"/>
        </w:rPr>
        <w:t>市公私連携幼保連携型認定こども園設置・運営法人</w:t>
      </w:r>
      <w:r w:rsidR="0050396C" w:rsidRPr="00672F62">
        <w:rPr>
          <w:rFonts w:asciiTheme="minorEastAsia" w:eastAsiaTheme="minorEastAsia" w:hAnsiTheme="minorEastAsia" w:cs="ＭＳ ゴシック" w:hint="eastAsia"/>
          <w:color w:val="000000" w:themeColor="text1"/>
          <w:sz w:val="21"/>
          <w:szCs w:val="21"/>
        </w:rPr>
        <w:t>募集要項」及び</w:t>
      </w:r>
      <w:r w:rsidR="00844191" w:rsidRPr="00672F62">
        <w:rPr>
          <w:rFonts w:asciiTheme="minorEastAsia" w:eastAsiaTheme="minorEastAsia" w:hAnsiTheme="minorEastAsia" w:cs="ＭＳ ゴシック" w:hint="eastAsia"/>
          <w:color w:val="000000" w:themeColor="text1"/>
          <w:sz w:val="21"/>
          <w:szCs w:val="21"/>
        </w:rPr>
        <w:t>「千葉県幼保連携型認定こども園の学級の編成、職員、設備及び運営に関する基準を定める条例」に規定する事項を遵守し、且つ、</w:t>
      </w:r>
      <w:r w:rsidR="00844191" w:rsidRPr="00672F62">
        <w:rPr>
          <w:rFonts w:asciiTheme="minorEastAsia" w:eastAsiaTheme="minorEastAsia" w:hAnsiTheme="minorEastAsia" w:hint="eastAsia"/>
          <w:color w:val="000000" w:themeColor="text1"/>
          <w:sz w:val="21"/>
          <w:szCs w:val="21"/>
        </w:rPr>
        <w:t>以下の事項について</w:t>
      </w:r>
      <w:r w:rsidR="00495695" w:rsidRPr="00672F62">
        <w:rPr>
          <w:rFonts w:asciiTheme="minorEastAsia" w:eastAsiaTheme="minorEastAsia" w:hAnsiTheme="minorEastAsia" w:hint="eastAsia"/>
          <w:color w:val="000000" w:themeColor="text1"/>
          <w:sz w:val="21"/>
          <w:szCs w:val="21"/>
        </w:rPr>
        <w:t>事実に相違ないことを</w:t>
      </w:r>
      <w:r w:rsidRPr="00672F62">
        <w:rPr>
          <w:rFonts w:asciiTheme="minorEastAsia" w:eastAsiaTheme="minorEastAsia" w:hAnsiTheme="minorEastAsia" w:hint="eastAsia"/>
          <w:color w:val="000000" w:themeColor="text1"/>
          <w:sz w:val="21"/>
          <w:szCs w:val="21"/>
        </w:rPr>
        <w:t>誓約します。</w:t>
      </w:r>
    </w:p>
    <w:p w:rsidR="0065463D" w:rsidRPr="00672F62" w:rsidRDefault="00844191" w:rsidP="0065463D">
      <w:pPr>
        <w:rPr>
          <w:rFonts w:asciiTheme="minorEastAsia" w:eastAsiaTheme="minorEastAsia" w:hAnsiTheme="minorEastAsia"/>
          <w:color w:val="000000" w:themeColor="text1"/>
          <w:sz w:val="21"/>
          <w:szCs w:val="21"/>
        </w:rPr>
      </w:pPr>
      <w:r w:rsidRPr="00672F62">
        <w:rPr>
          <w:rFonts w:asciiTheme="minorEastAsia" w:eastAsiaTheme="minorEastAsia" w:hAnsiTheme="minorEastAsia" w:hint="eastAsia"/>
          <w:color w:val="000000" w:themeColor="text1"/>
          <w:sz w:val="21"/>
          <w:szCs w:val="21"/>
        </w:rPr>
        <w:t xml:space="preserve">　</w:t>
      </w:r>
    </w:p>
    <w:p w:rsidR="0065463D" w:rsidRPr="00672F62" w:rsidRDefault="0065463D" w:rsidP="0065463D">
      <w:pPr>
        <w:tabs>
          <w:tab w:val="left" w:pos="0"/>
        </w:tabs>
        <w:ind w:leftChars="100" w:left="430" w:hangingChars="100" w:hanging="210"/>
        <w:rPr>
          <w:rFonts w:asciiTheme="minorEastAsia" w:eastAsiaTheme="minorEastAsia" w:hAnsiTheme="minorEastAsia"/>
          <w:color w:val="000000" w:themeColor="text1"/>
          <w:sz w:val="21"/>
          <w:szCs w:val="21"/>
        </w:rPr>
      </w:pPr>
      <w:r w:rsidRPr="00672F62">
        <w:rPr>
          <w:rFonts w:asciiTheme="minorEastAsia" w:eastAsiaTheme="minorEastAsia" w:hAnsiTheme="minorEastAsia" w:hint="eastAsia"/>
          <w:color w:val="000000" w:themeColor="text1"/>
          <w:sz w:val="21"/>
          <w:szCs w:val="21"/>
        </w:rPr>
        <w:t>１　就学前の子どもに関する教育、保育等の総合的な提供の推進に関する法律第17条第２項</w:t>
      </w:r>
      <w:r w:rsidR="005D71CB" w:rsidRPr="00672F62">
        <w:rPr>
          <w:rFonts w:asciiTheme="minorEastAsia" w:eastAsiaTheme="minorEastAsia" w:hAnsiTheme="minorEastAsia" w:hint="eastAsia"/>
          <w:color w:val="000000" w:themeColor="text1"/>
          <w:sz w:val="21"/>
          <w:szCs w:val="21"/>
        </w:rPr>
        <w:t>各号</w:t>
      </w:r>
      <w:r w:rsidRPr="00672F62">
        <w:rPr>
          <w:rFonts w:asciiTheme="minorEastAsia" w:eastAsiaTheme="minorEastAsia" w:hAnsiTheme="minorEastAsia" w:hint="eastAsia"/>
          <w:color w:val="000000" w:themeColor="text1"/>
          <w:sz w:val="21"/>
          <w:szCs w:val="21"/>
        </w:rPr>
        <w:t>に</w:t>
      </w:r>
      <w:r w:rsidR="005D71CB" w:rsidRPr="00672F62">
        <w:rPr>
          <w:rFonts w:asciiTheme="minorEastAsia" w:eastAsiaTheme="minorEastAsia" w:hAnsiTheme="minorEastAsia" w:hint="eastAsia"/>
          <w:color w:val="000000" w:themeColor="text1"/>
          <w:sz w:val="21"/>
          <w:szCs w:val="21"/>
        </w:rPr>
        <w:t>掲げる事項に</w:t>
      </w:r>
      <w:r w:rsidRPr="00672F62">
        <w:rPr>
          <w:rFonts w:asciiTheme="minorEastAsia" w:eastAsiaTheme="minorEastAsia" w:hAnsiTheme="minorEastAsia" w:hint="eastAsia"/>
          <w:color w:val="000000" w:themeColor="text1"/>
          <w:sz w:val="21"/>
          <w:szCs w:val="21"/>
        </w:rPr>
        <w:t>該当しないこと。</w:t>
      </w:r>
    </w:p>
    <w:p w:rsidR="0065463D" w:rsidRPr="00672F62" w:rsidRDefault="0065463D" w:rsidP="0065463D">
      <w:pPr>
        <w:ind w:leftChars="100" w:left="430" w:hangingChars="100" w:hanging="210"/>
        <w:rPr>
          <w:rFonts w:asciiTheme="minorEastAsia" w:eastAsiaTheme="minorEastAsia" w:hAnsiTheme="minorEastAsia"/>
          <w:color w:val="000000" w:themeColor="text1"/>
          <w:sz w:val="21"/>
          <w:szCs w:val="21"/>
        </w:rPr>
      </w:pPr>
      <w:r w:rsidRPr="00672F62">
        <w:rPr>
          <w:rFonts w:asciiTheme="minorEastAsia" w:eastAsiaTheme="minorEastAsia" w:hAnsiTheme="minorEastAsia" w:hint="eastAsia"/>
          <w:color w:val="000000" w:themeColor="text1"/>
          <w:sz w:val="21"/>
          <w:szCs w:val="21"/>
        </w:rPr>
        <w:t>２　子ども・子育て支援法第40条第２項に規定する同法第31条第１項の申請をすることができない者に該当しないこと。</w:t>
      </w:r>
    </w:p>
    <w:p w:rsidR="005D71CB" w:rsidRPr="00672F62" w:rsidRDefault="00495695" w:rsidP="005D71CB">
      <w:pPr>
        <w:ind w:firstLineChars="100" w:firstLine="210"/>
        <w:rPr>
          <w:color w:val="000000" w:themeColor="text1"/>
          <w:sz w:val="21"/>
          <w:szCs w:val="21"/>
        </w:rPr>
      </w:pPr>
      <w:r w:rsidRPr="00672F62">
        <w:rPr>
          <w:rFonts w:hint="eastAsia"/>
          <w:color w:val="000000" w:themeColor="text1"/>
          <w:sz w:val="21"/>
          <w:szCs w:val="21"/>
        </w:rPr>
        <w:t>３</w:t>
      </w:r>
      <w:r w:rsidR="005D71CB" w:rsidRPr="00672F62">
        <w:rPr>
          <w:rFonts w:hint="eastAsia"/>
          <w:color w:val="000000" w:themeColor="text1"/>
          <w:sz w:val="21"/>
          <w:szCs w:val="21"/>
        </w:rPr>
        <w:t xml:space="preserve"> </w:t>
      </w:r>
      <w:r w:rsidR="005D71CB" w:rsidRPr="00672F62">
        <w:rPr>
          <w:rFonts w:hint="eastAsia"/>
          <w:color w:val="000000" w:themeColor="text1"/>
          <w:sz w:val="21"/>
          <w:szCs w:val="21"/>
        </w:rPr>
        <w:t>暴力団の排除に関する以下の事項に該当しないこと。</w:t>
      </w:r>
    </w:p>
    <w:p w:rsidR="005D71CB" w:rsidRPr="00672F62" w:rsidRDefault="005D71CB" w:rsidP="005D71CB">
      <w:pPr>
        <w:spacing w:line="335" w:lineRule="exact"/>
        <w:ind w:leftChars="200" w:left="650" w:hangingChars="100" w:hanging="210"/>
        <w:rPr>
          <w:rFonts w:ascii="ＭＳ 明朝" w:hAnsi="ＭＳ 明朝" w:cs="ＭＳ 明朝"/>
          <w:color w:val="000000" w:themeColor="text1"/>
          <w:sz w:val="21"/>
          <w:szCs w:val="21"/>
        </w:rPr>
      </w:pPr>
      <w:r w:rsidRPr="00672F62">
        <w:rPr>
          <w:rFonts w:ascii="ＭＳ 明朝" w:hAnsi="ＭＳ 明朝" w:cs="ＭＳ 明朝" w:hint="eastAsia"/>
          <w:color w:val="000000" w:themeColor="text1"/>
          <w:sz w:val="21"/>
          <w:szCs w:val="21"/>
        </w:rPr>
        <w:t xml:space="preserve">イ </w:t>
      </w:r>
      <w:r w:rsidRPr="00672F62">
        <w:rPr>
          <w:rFonts w:ascii="ＭＳ 明朝" w:hAnsi="ＭＳ 明朝" w:cs="ＭＳ 明朝"/>
          <w:color w:val="000000" w:themeColor="text1"/>
          <w:sz w:val="21"/>
          <w:szCs w:val="21"/>
        </w:rPr>
        <w:t xml:space="preserve"> </w:t>
      </w:r>
      <w:r w:rsidRPr="00672F62">
        <w:rPr>
          <w:rFonts w:ascii="ＭＳ 明朝" w:hAnsi="ＭＳ 明朝" w:cs="ＭＳ 明朝" w:hint="eastAsia"/>
          <w:color w:val="000000" w:themeColor="text1"/>
          <w:sz w:val="21"/>
          <w:szCs w:val="21"/>
        </w:rPr>
        <w:t>運営法人の役員が暴力団員等（</w:t>
      </w:r>
      <w:r w:rsidR="00371E7D" w:rsidRPr="00672F62">
        <w:rPr>
          <w:rFonts w:ascii="ＭＳ 明朝" w:hAnsi="ＭＳ 明朝" w:cs="ＭＳ 明朝" w:hint="eastAsia"/>
          <w:color w:val="000000" w:themeColor="text1"/>
          <w:sz w:val="21"/>
          <w:szCs w:val="21"/>
        </w:rPr>
        <w:t>館山</w:t>
      </w:r>
      <w:r w:rsidRPr="00672F62">
        <w:rPr>
          <w:rFonts w:ascii="ＭＳ 明朝" w:hAnsi="ＭＳ 明朝" w:cs="ＭＳ 明朝" w:hint="eastAsia"/>
          <w:color w:val="000000" w:themeColor="text1"/>
          <w:sz w:val="21"/>
          <w:szCs w:val="21"/>
        </w:rPr>
        <w:t xml:space="preserve">市暴力団排除条例第２条第３号に規定する暴力団員等をいう。以下同じ。）であると認められるものであること。 </w:t>
      </w:r>
    </w:p>
    <w:p w:rsidR="005D71CB" w:rsidRPr="00672F62" w:rsidRDefault="005D71CB" w:rsidP="005D71CB">
      <w:pPr>
        <w:spacing w:line="335" w:lineRule="exact"/>
        <w:ind w:leftChars="200" w:left="650" w:hangingChars="100" w:hanging="210"/>
        <w:rPr>
          <w:rFonts w:ascii="ＭＳ 明朝" w:hAnsi="ＭＳ 明朝" w:cs="ＭＳ 明朝"/>
          <w:color w:val="000000" w:themeColor="text1"/>
          <w:sz w:val="21"/>
          <w:szCs w:val="21"/>
        </w:rPr>
      </w:pPr>
      <w:r w:rsidRPr="00672F62">
        <w:rPr>
          <w:rFonts w:ascii="ＭＳ 明朝" w:hAnsi="ＭＳ 明朝" w:cs="ＭＳ 明朝" w:hint="eastAsia"/>
          <w:color w:val="000000" w:themeColor="text1"/>
          <w:sz w:val="21"/>
          <w:szCs w:val="21"/>
        </w:rPr>
        <w:t xml:space="preserve">ロ </w:t>
      </w:r>
      <w:r w:rsidRPr="00672F62">
        <w:rPr>
          <w:rFonts w:ascii="ＭＳ 明朝" w:hAnsi="ＭＳ 明朝" w:cs="ＭＳ 明朝"/>
          <w:color w:val="000000" w:themeColor="text1"/>
          <w:sz w:val="21"/>
          <w:szCs w:val="21"/>
        </w:rPr>
        <w:t xml:space="preserve"> </w:t>
      </w:r>
      <w:r w:rsidRPr="00672F62">
        <w:rPr>
          <w:rFonts w:ascii="ＭＳ 明朝" w:hAnsi="ＭＳ 明朝" w:cs="ＭＳ 明朝" w:hint="eastAsia"/>
          <w:color w:val="000000" w:themeColor="text1"/>
          <w:sz w:val="21"/>
          <w:szCs w:val="21"/>
        </w:rPr>
        <w:t>暴力団（</w:t>
      </w:r>
      <w:r w:rsidR="00371E7D" w:rsidRPr="00672F62">
        <w:rPr>
          <w:rFonts w:ascii="ＭＳ 明朝" w:hAnsi="ＭＳ 明朝" w:cs="ＭＳ 明朝" w:hint="eastAsia"/>
          <w:color w:val="000000" w:themeColor="text1"/>
          <w:sz w:val="21"/>
          <w:szCs w:val="21"/>
        </w:rPr>
        <w:t>館山</w:t>
      </w:r>
      <w:r w:rsidRPr="00672F62">
        <w:rPr>
          <w:rFonts w:ascii="ＭＳ 明朝" w:hAnsi="ＭＳ 明朝" w:cs="ＭＳ 明朝" w:hint="eastAsia"/>
          <w:color w:val="000000" w:themeColor="text1"/>
          <w:sz w:val="21"/>
          <w:szCs w:val="21"/>
        </w:rPr>
        <w:t xml:space="preserve">市暴力団排除条例第２条第１号に規定する暴力団をいう。以下同じ。）又は暴力団員等が経営に実質的に関与していると認められるものであること。 </w:t>
      </w:r>
    </w:p>
    <w:p w:rsidR="005D71CB" w:rsidRPr="00672F62" w:rsidRDefault="005D71CB" w:rsidP="005D71CB">
      <w:pPr>
        <w:spacing w:line="335" w:lineRule="exact"/>
        <w:ind w:leftChars="200" w:left="650" w:hangingChars="100" w:hanging="210"/>
        <w:rPr>
          <w:rFonts w:ascii="ＭＳ 明朝" w:hAnsi="ＭＳ 明朝" w:cs="ＭＳ 明朝"/>
          <w:color w:val="000000" w:themeColor="text1"/>
          <w:sz w:val="21"/>
          <w:szCs w:val="21"/>
        </w:rPr>
      </w:pPr>
      <w:r w:rsidRPr="00672F62">
        <w:rPr>
          <w:rFonts w:ascii="ＭＳ 明朝" w:hAnsi="ＭＳ 明朝" w:cs="ＭＳ 明朝" w:hint="eastAsia"/>
          <w:color w:val="000000" w:themeColor="text1"/>
          <w:sz w:val="21"/>
          <w:szCs w:val="21"/>
        </w:rPr>
        <w:t xml:space="preserve">ハ　運営法人の役員が、自己、自社若しくは第三者の不正の利益を図る目的又は第三者に損害を加える目的をもって、暴力団又は暴力団員等を利用するなどしたと認められるものであること。 </w:t>
      </w:r>
    </w:p>
    <w:p w:rsidR="005D71CB" w:rsidRPr="00672F62" w:rsidRDefault="005D71CB" w:rsidP="005D71CB">
      <w:pPr>
        <w:spacing w:line="335" w:lineRule="exact"/>
        <w:ind w:leftChars="200" w:left="652" w:hangingChars="100" w:hanging="212"/>
        <w:rPr>
          <w:rFonts w:ascii="ＭＳ 明朝" w:hAnsi="ＭＳ 明朝" w:cs="ＭＳ 明朝"/>
          <w:color w:val="000000" w:themeColor="text1"/>
          <w:sz w:val="21"/>
          <w:szCs w:val="21"/>
        </w:rPr>
      </w:pPr>
      <w:r w:rsidRPr="00672F62">
        <w:rPr>
          <w:rFonts w:ascii="ＭＳ 明朝" w:hAnsi="ＭＳ 明朝" w:cs="ＭＳ 明朝" w:hint="eastAsia"/>
          <w:color w:val="000000" w:themeColor="text1"/>
          <w:spacing w:val="1"/>
          <w:sz w:val="21"/>
          <w:szCs w:val="21"/>
        </w:rPr>
        <w:t>ニ</w:t>
      </w:r>
      <w:r w:rsidRPr="00672F62">
        <w:rPr>
          <w:rFonts w:ascii="ＭＳ 明朝" w:hAnsi="ＭＳ 明朝" w:cs="ＭＳ 明朝" w:hint="eastAsia"/>
          <w:color w:val="000000" w:themeColor="text1"/>
          <w:sz w:val="21"/>
          <w:szCs w:val="21"/>
        </w:rPr>
        <w:t xml:space="preserve"> </w:t>
      </w:r>
      <w:r w:rsidRPr="00672F62">
        <w:rPr>
          <w:rFonts w:ascii="ＭＳ 明朝" w:hAnsi="ＭＳ 明朝" w:cs="ＭＳ 明朝"/>
          <w:color w:val="000000" w:themeColor="text1"/>
          <w:sz w:val="21"/>
          <w:szCs w:val="21"/>
        </w:rPr>
        <w:t xml:space="preserve"> </w:t>
      </w:r>
      <w:r w:rsidRPr="00672F62">
        <w:rPr>
          <w:rFonts w:ascii="ＭＳ 明朝" w:hAnsi="ＭＳ 明朝" w:cs="ＭＳ 明朝" w:hint="eastAsia"/>
          <w:color w:val="000000" w:themeColor="text1"/>
          <w:sz w:val="21"/>
          <w:szCs w:val="21"/>
        </w:rPr>
        <w:t>運営法人の役員が</w:t>
      </w:r>
      <w:bookmarkStart w:id="0" w:name="_GoBack"/>
      <w:bookmarkEnd w:id="0"/>
      <w:r w:rsidRPr="00672F62">
        <w:rPr>
          <w:rFonts w:ascii="ＭＳ 明朝" w:hAnsi="ＭＳ 明朝" w:cs="ＭＳ 明朝" w:hint="eastAsia"/>
          <w:color w:val="000000" w:themeColor="text1"/>
          <w:sz w:val="21"/>
          <w:szCs w:val="21"/>
        </w:rPr>
        <w:t xml:space="preserve">、暴力団又は暴力団員等に対して資金等を供給し、又は便宜を供与するなど直接的あるいは積極的に暴力団の維持、運営に協力し、若しくは関与していると認められるものであること。 </w:t>
      </w:r>
    </w:p>
    <w:p w:rsidR="005D71CB" w:rsidRPr="00672F62" w:rsidRDefault="005D71CB" w:rsidP="005D71CB">
      <w:pPr>
        <w:spacing w:line="335" w:lineRule="exact"/>
        <w:ind w:leftChars="200" w:left="652" w:hangingChars="100" w:hanging="212"/>
        <w:rPr>
          <w:rFonts w:ascii="ＭＳ 明朝" w:hAnsi="ＭＳ 明朝" w:cs="ＭＳ 明朝"/>
          <w:color w:val="000000" w:themeColor="text1"/>
          <w:sz w:val="21"/>
          <w:szCs w:val="21"/>
        </w:rPr>
      </w:pPr>
      <w:r w:rsidRPr="00672F62">
        <w:rPr>
          <w:rFonts w:ascii="ＭＳ 明朝" w:hAnsi="ＭＳ 明朝" w:cs="ＭＳ 明朝" w:hint="eastAsia"/>
          <w:color w:val="000000" w:themeColor="text1"/>
          <w:spacing w:val="1"/>
          <w:sz w:val="21"/>
          <w:szCs w:val="21"/>
        </w:rPr>
        <w:t>ホ</w:t>
      </w:r>
      <w:r w:rsidRPr="00672F62">
        <w:rPr>
          <w:rFonts w:ascii="ＭＳ 明朝" w:hAnsi="ＭＳ 明朝" w:cs="ＭＳ 明朝" w:hint="eastAsia"/>
          <w:color w:val="000000" w:themeColor="text1"/>
          <w:sz w:val="21"/>
          <w:szCs w:val="21"/>
        </w:rPr>
        <w:t xml:space="preserve">　運営法人の役員が、暴力団又は暴力団員等と社会的に非難されるべき関係を有していると認められるものであること。 </w:t>
      </w:r>
    </w:p>
    <w:p w:rsidR="00937622" w:rsidRPr="00844191" w:rsidRDefault="00672F62">
      <w:pPr>
        <w:rPr>
          <w:rFonts w:asciiTheme="minorEastAsia" w:eastAsiaTheme="minorEastAsia" w:hAnsiTheme="minorEastAsia"/>
          <w:sz w:val="21"/>
          <w:szCs w:val="21"/>
        </w:rPr>
      </w:pPr>
    </w:p>
    <w:sectPr w:rsidR="00937622" w:rsidRPr="00844191" w:rsidSect="00CE3AE2">
      <w:headerReference w:type="default" r:id="rId6"/>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1CB" w:rsidRDefault="005D71CB" w:rsidP="005D71CB">
      <w:r>
        <w:separator/>
      </w:r>
    </w:p>
  </w:endnote>
  <w:endnote w:type="continuationSeparator" w:id="0">
    <w:p w:rsidR="005D71CB" w:rsidRDefault="005D71CB" w:rsidP="005D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1CB" w:rsidRDefault="005D71CB" w:rsidP="005D71CB">
      <w:r>
        <w:separator/>
      </w:r>
    </w:p>
  </w:footnote>
  <w:footnote w:type="continuationSeparator" w:id="0">
    <w:p w:rsidR="005D71CB" w:rsidRDefault="005D71CB" w:rsidP="005D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1CB" w:rsidRDefault="005D71CB">
    <w:pPr>
      <w:pStyle w:val="a3"/>
    </w:pPr>
    <w:r>
      <w:rPr>
        <w:rFonts w:ascii="ＭＳ ゴシック" w:eastAsia="ＭＳ ゴシック" w:hAnsi="ＭＳ ゴシック" w:cs="ＭＳ ゴシック"/>
        <w:sz w:val="28"/>
        <w:szCs w:val="28"/>
      </w:rPr>
      <w:t>様式１</w:t>
    </w:r>
    <w:r w:rsidR="00AA1C7D">
      <w:rPr>
        <w:rFonts w:ascii="ＭＳ ゴシック" w:eastAsia="ＭＳ ゴシック" w:hAnsi="ＭＳ ゴシック" w:cs="ＭＳ ゴシック" w:hint="eastAsia"/>
        <w:sz w:val="28"/>
        <w:szCs w:val="28"/>
      </w:rPr>
      <w:t>－②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63D"/>
    <w:rsid w:val="002643ED"/>
    <w:rsid w:val="00371E7D"/>
    <w:rsid w:val="00495695"/>
    <w:rsid w:val="0050396C"/>
    <w:rsid w:val="005D71CB"/>
    <w:rsid w:val="0065463D"/>
    <w:rsid w:val="00672F62"/>
    <w:rsid w:val="0069528A"/>
    <w:rsid w:val="00844191"/>
    <w:rsid w:val="00AA1C7D"/>
    <w:rsid w:val="00C12B9B"/>
    <w:rsid w:val="00C32831"/>
    <w:rsid w:val="00CE3AE2"/>
    <w:rsid w:val="00DF2DB3"/>
    <w:rsid w:val="00F7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2DE77E5-C8CC-4C55-BF50-9A578804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63D"/>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1CB"/>
    <w:pPr>
      <w:tabs>
        <w:tab w:val="center" w:pos="4252"/>
        <w:tab w:val="right" w:pos="8504"/>
      </w:tabs>
      <w:snapToGrid w:val="0"/>
    </w:pPr>
  </w:style>
  <w:style w:type="character" w:customStyle="1" w:styleId="a4">
    <w:name w:val="ヘッダー (文字)"/>
    <w:basedOn w:val="a0"/>
    <w:link w:val="a3"/>
    <w:uiPriority w:val="99"/>
    <w:rsid w:val="005D71CB"/>
    <w:rPr>
      <w:rFonts w:ascii="Century" w:eastAsia="ＭＳ 明朝" w:hAnsi="Century" w:cs="Times New Roman"/>
      <w:sz w:val="22"/>
    </w:rPr>
  </w:style>
  <w:style w:type="paragraph" w:styleId="a5">
    <w:name w:val="footer"/>
    <w:basedOn w:val="a"/>
    <w:link w:val="a6"/>
    <w:uiPriority w:val="99"/>
    <w:unhideWhenUsed/>
    <w:rsid w:val="005D71CB"/>
    <w:pPr>
      <w:tabs>
        <w:tab w:val="center" w:pos="4252"/>
        <w:tab w:val="right" w:pos="8504"/>
      </w:tabs>
      <w:snapToGrid w:val="0"/>
    </w:pPr>
  </w:style>
  <w:style w:type="character" w:customStyle="1" w:styleId="a6">
    <w:name w:val="フッター (文字)"/>
    <w:basedOn w:val="a0"/>
    <w:link w:val="a5"/>
    <w:uiPriority w:val="99"/>
    <w:rsid w:val="005D71CB"/>
    <w:rPr>
      <w:rFonts w:ascii="Century" w:eastAsia="ＭＳ 明朝" w:hAnsi="Century" w:cs="Times New Roman"/>
      <w:sz w:val="22"/>
    </w:rPr>
  </w:style>
  <w:style w:type="paragraph" w:styleId="a7">
    <w:name w:val="Balloon Text"/>
    <w:basedOn w:val="a"/>
    <w:link w:val="a8"/>
    <w:uiPriority w:val="99"/>
    <w:semiHidden/>
    <w:unhideWhenUsed/>
    <w:rsid w:val="00672F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F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114</Words>
  <Characters>655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